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A3B208" w14:textId="22849298" w:rsidR="009B27A7" w:rsidRDefault="000C69C4" w:rsidP="000C69C4">
      <w:pPr>
        <w:jc w:val="center"/>
        <w:rPr>
          <w:b/>
        </w:rPr>
      </w:pPr>
      <w:r w:rsidRPr="000C69C4">
        <w:rPr>
          <w:b/>
        </w:rPr>
        <w:t xml:space="preserve">Number Six (Module </w:t>
      </w:r>
      <w:r w:rsidR="00075CDF">
        <w:rPr>
          <w:b/>
        </w:rPr>
        <w:t>Four</w:t>
      </w:r>
      <w:r w:rsidRPr="000C69C4">
        <w:rPr>
          <w:b/>
        </w:rPr>
        <w:t>)</w:t>
      </w:r>
    </w:p>
    <w:p w14:paraId="5A32F4C7" w14:textId="6923D781" w:rsidR="000C69C4" w:rsidRDefault="004D4E69" w:rsidP="000C69C4">
      <w:pPr>
        <w:rPr>
          <w:rStyle w:val="Strong"/>
          <w:b w:val="0"/>
          <w:color w:val="000000" w:themeColor="text1"/>
          <w:shd w:val="clear" w:color="auto" w:fill="FFFFFF"/>
        </w:rPr>
      </w:pPr>
      <w:r w:rsidRPr="004D4E69">
        <w:rPr>
          <w:b/>
          <w:color w:val="000000" w:themeColor="text1"/>
          <w:shd w:val="clear" w:color="auto" w:fill="FFFFFF"/>
        </w:rPr>
        <w:t>"</w:t>
      </w:r>
      <w:r w:rsidRPr="004D4E69">
        <w:rPr>
          <w:rStyle w:val="Strong"/>
          <w:b w:val="0"/>
          <w:color w:val="000000" w:themeColor="text1"/>
          <w:shd w:val="clear" w:color="auto" w:fill="FFFFFF"/>
        </w:rPr>
        <w:t>Y"</w:t>
      </w:r>
      <w:r>
        <w:rPr>
          <w:rStyle w:val="Strong"/>
          <w:b w:val="0"/>
          <w:color w:val="000000" w:themeColor="text1"/>
          <w:shd w:val="clear" w:color="auto" w:fill="FFFFFF"/>
        </w:rPr>
        <w:t xml:space="preserve"> </w:t>
      </w:r>
      <w:r w:rsidRPr="004D4E69">
        <w:rPr>
          <w:rStyle w:val="Strong"/>
          <w:b w:val="0"/>
          <w:color w:val="000000" w:themeColor="text1"/>
          <w:shd w:val="clear" w:color="auto" w:fill="FFFFFF"/>
        </w:rPr>
        <w:t>on earth ....  is the historical and contemporary landscape of a region in Canada significant to the culture of the people who live there?</w:t>
      </w:r>
    </w:p>
    <w:p w14:paraId="1F0F6D38" w14:textId="079E42B6" w:rsidR="007277F2" w:rsidRDefault="007277F2" w:rsidP="000C69C4">
      <w:pPr>
        <w:rPr>
          <w:rStyle w:val="Strong"/>
          <w:b w:val="0"/>
          <w:color w:val="000000" w:themeColor="text1"/>
          <w:shd w:val="clear" w:color="auto" w:fill="FFFFFF"/>
        </w:rPr>
      </w:pPr>
      <w:r>
        <w:rPr>
          <w:rStyle w:val="Strong"/>
          <w:b w:val="0"/>
          <w:color w:val="000000" w:themeColor="text1"/>
          <w:shd w:val="clear" w:color="auto" w:fill="FFFFFF"/>
        </w:rPr>
        <w:tab/>
        <w:t xml:space="preserve">Culture is just the way of life of a certain group of people. There are so many cultures in the world each which contributes to the diversity of the world. Culture </w:t>
      </w:r>
      <w:r w:rsidR="00897512">
        <w:rPr>
          <w:rStyle w:val="Strong"/>
          <w:b w:val="0"/>
          <w:color w:val="000000" w:themeColor="text1"/>
          <w:shd w:val="clear" w:color="auto" w:fill="FFFFFF"/>
        </w:rPr>
        <w:t>is</w:t>
      </w:r>
      <w:r>
        <w:rPr>
          <w:rStyle w:val="Strong"/>
          <w:b w:val="0"/>
          <w:color w:val="000000" w:themeColor="text1"/>
          <w:shd w:val="clear" w:color="auto" w:fill="FFFFFF"/>
        </w:rPr>
        <w:t xml:space="preserve"> different</w:t>
      </w:r>
      <w:r w:rsidR="00897512">
        <w:rPr>
          <w:rStyle w:val="Strong"/>
          <w:b w:val="0"/>
          <w:color w:val="000000" w:themeColor="text1"/>
          <w:shd w:val="clear" w:color="auto" w:fill="FFFFFF"/>
        </w:rPr>
        <w:t xml:space="preserve"> </w:t>
      </w:r>
      <w:r w:rsidR="005277C6">
        <w:rPr>
          <w:rStyle w:val="Strong"/>
          <w:b w:val="0"/>
          <w:color w:val="000000" w:themeColor="text1"/>
          <w:shd w:val="clear" w:color="auto" w:fill="FFFFFF"/>
        </w:rPr>
        <w:t>due to reasons, for example,</w:t>
      </w:r>
      <w:r>
        <w:rPr>
          <w:rStyle w:val="Strong"/>
          <w:b w:val="0"/>
          <w:color w:val="000000" w:themeColor="text1"/>
          <w:shd w:val="clear" w:color="auto" w:fill="FFFFFF"/>
        </w:rPr>
        <w:t xml:space="preserve"> the landscape of people, government, </w:t>
      </w:r>
      <w:proofErr w:type="gramStart"/>
      <w:r>
        <w:rPr>
          <w:rStyle w:val="Strong"/>
          <w:b w:val="0"/>
          <w:color w:val="000000" w:themeColor="text1"/>
          <w:shd w:val="clear" w:color="auto" w:fill="FFFFFF"/>
        </w:rPr>
        <w:t>education</w:t>
      </w:r>
      <w:proofErr w:type="gramEnd"/>
      <w:r>
        <w:rPr>
          <w:rStyle w:val="Strong"/>
          <w:b w:val="0"/>
          <w:color w:val="000000" w:themeColor="text1"/>
          <w:shd w:val="clear" w:color="auto" w:fill="FFFFFF"/>
        </w:rPr>
        <w:t xml:space="preserve"> of a particular group.</w:t>
      </w:r>
      <w:r w:rsidR="003D4BF3">
        <w:rPr>
          <w:rStyle w:val="Strong"/>
          <w:b w:val="0"/>
          <w:color w:val="000000" w:themeColor="text1"/>
          <w:shd w:val="clear" w:color="auto" w:fill="FFFFFF"/>
        </w:rPr>
        <w:t xml:space="preserve"> In Canada</w:t>
      </w:r>
      <w:r w:rsidR="00897512">
        <w:rPr>
          <w:rStyle w:val="Strong"/>
          <w:b w:val="0"/>
          <w:color w:val="000000" w:themeColor="text1"/>
          <w:shd w:val="clear" w:color="auto" w:fill="FFFFFF"/>
        </w:rPr>
        <w:t>,</w:t>
      </w:r>
      <w:r w:rsidR="003D4BF3">
        <w:rPr>
          <w:rStyle w:val="Strong"/>
          <w:b w:val="0"/>
          <w:color w:val="000000" w:themeColor="text1"/>
          <w:shd w:val="clear" w:color="auto" w:fill="FFFFFF"/>
        </w:rPr>
        <w:t xml:space="preserve"> the difference in landscape brought a cultural difference between the people in </w:t>
      </w:r>
      <w:r w:rsidR="008538D3">
        <w:rPr>
          <w:rStyle w:val="Strong"/>
          <w:b w:val="0"/>
          <w:color w:val="000000" w:themeColor="text1"/>
          <w:shd w:val="clear" w:color="auto" w:fill="FFFFFF"/>
        </w:rPr>
        <w:t>those different kinds of landscapes</w:t>
      </w:r>
      <w:r w:rsidR="003D4BF3">
        <w:rPr>
          <w:rStyle w:val="Strong"/>
          <w:b w:val="0"/>
          <w:color w:val="000000" w:themeColor="text1"/>
          <w:shd w:val="clear" w:color="auto" w:fill="FFFFFF"/>
        </w:rPr>
        <w:t>.</w:t>
      </w:r>
      <w:r w:rsidR="008538D3">
        <w:rPr>
          <w:rStyle w:val="Strong"/>
          <w:b w:val="0"/>
          <w:color w:val="000000" w:themeColor="text1"/>
          <w:shd w:val="clear" w:color="auto" w:fill="FFFFFF"/>
        </w:rPr>
        <w:t xml:space="preserve"> </w:t>
      </w:r>
    </w:p>
    <w:p w14:paraId="0305FDE6" w14:textId="623E3DFC" w:rsidR="008538D3" w:rsidRDefault="008538D3" w:rsidP="000C69C4">
      <w:pPr>
        <w:rPr>
          <w:rStyle w:val="Strong"/>
          <w:b w:val="0"/>
          <w:color w:val="000000" w:themeColor="text1"/>
          <w:shd w:val="clear" w:color="auto" w:fill="FFFFFF"/>
        </w:rPr>
      </w:pPr>
      <w:r>
        <w:rPr>
          <w:rStyle w:val="Strong"/>
          <w:b w:val="0"/>
          <w:color w:val="000000" w:themeColor="text1"/>
          <w:shd w:val="clear" w:color="auto" w:fill="FFFFFF"/>
        </w:rPr>
        <w:tab/>
        <w:t>The people living around the mountains could develop a culture of surviving and adapting adequately to the high altitude they are living in, e.g. they could develop a culture of wearing heavy clothes and they could tend to be stronger than other cultures because of the often climbing of the mountain. On the other hand, the people living in Prairie could develop a culture of agriculture since the land favor for such activities and could be living their lives all through as farmers. The people on the beach, e.g. the ones living near Manitoba, could develop a culture of wearing light clothes, do fishing as part of their lives since the beach favors such activities, they could also have swimming as part of their culture.</w:t>
      </w:r>
    </w:p>
    <w:p w14:paraId="08DCD527" w14:textId="3C5A6C7F" w:rsidR="008538D3" w:rsidRDefault="008538D3" w:rsidP="000C69C4">
      <w:pPr>
        <w:rPr>
          <w:rStyle w:val="Strong"/>
          <w:b w:val="0"/>
          <w:color w:val="000000" w:themeColor="text1"/>
          <w:shd w:val="clear" w:color="auto" w:fill="FFFFFF"/>
        </w:rPr>
      </w:pPr>
      <w:r>
        <w:rPr>
          <w:rStyle w:val="Strong"/>
          <w:b w:val="0"/>
          <w:color w:val="000000" w:themeColor="text1"/>
          <w:shd w:val="clear" w:color="auto" w:fill="FFFFFF"/>
        </w:rPr>
        <w:tab/>
        <w:t>It is clear that the landscape that one lives influences their culture and that different cultures are formed due to different landscape and mode of adaptation to the landscape.</w:t>
      </w:r>
    </w:p>
    <w:p w14:paraId="383A0C92" w14:textId="77777777" w:rsidR="008538D3" w:rsidRDefault="008538D3" w:rsidP="000C69C4">
      <w:pPr>
        <w:rPr>
          <w:rStyle w:val="Strong"/>
          <w:b w:val="0"/>
          <w:color w:val="000000" w:themeColor="text1"/>
          <w:shd w:val="clear" w:color="auto" w:fill="FFFFFF"/>
        </w:rPr>
      </w:pPr>
    </w:p>
    <w:p w14:paraId="3B1CE54B" w14:textId="77777777" w:rsidR="000355D9" w:rsidRPr="004D4E69" w:rsidRDefault="000355D9" w:rsidP="000C69C4">
      <w:pPr>
        <w:rPr>
          <w:b/>
          <w:color w:val="000000" w:themeColor="text1"/>
        </w:rPr>
      </w:pPr>
      <w:bookmarkStart w:id="0" w:name="_GoBack"/>
      <w:bookmarkEnd w:id="0"/>
    </w:p>
    <w:sectPr w:rsidR="000355D9" w:rsidRPr="004D4E6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4435E7" w14:textId="77777777" w:rsidR="006A5380" w:rsidRDefault="006A5380" w:rsidP="000C69C4">
      <w:pPr>
        <w:spacing w:after="0" w:line="240" w:lineRule="auto"/>
      </w:pPr>
      <w:r>
        <w:separator/>
      </w:r>
    </w:p>
  </w:endnote>
  <w:endnote w:type="continuationSeparator" w:id="0">
    <w:p w14:paraId="40113887" w14:textId="77777777" w:rsidR="006A5380" w:rsidRDefault="006A5380" w:rsidP="000C6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9A963B" w14:textId="77777777" w:rsidR="006A5380" w:rsidRDefault="006A5380" w:rsidP="000C69C4">
      <w:pPr>
        <w:spacing w:after="0" w:line="240" w:lineRule="auto"/>
      </w:pPr>
      <w:r>
        <w:separator/>
      </w:r>
    </w:p>
  </w:footnote>
  <w:footnote w:type="continuationSeparator" w:id="0">
    <w:p w14:paraId="167977D5" w14:textId="77777777" w:rsidR="006A5380" w:rsidRDefault="006A5380" w:rsidP="000C69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9CBFCA" w14:textId="3A6C28B7" w:rsidR="000C69C4" w:rsidRDefault="000C69C4">
    <w:pPr>
      <w:pStyle w:val="Header"/>
      <w:jc w:val="right"/>
    </w:pPr>
    <w:r>
      <w:t xml:space="preserve">Number 6, Module </w:t>
    </w:r>
    <w:r w:rsidR="00FB55A3">
      <w:t>4</w:t>
    </w:r>
    <w:r>
      <w:tab/>
    </w:r>
    <w:r>
      <w:tab/>
    </w:r>
    <w:sdt>
      <w:sdtPr>
        <w:id w:val="-12723182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277C6">
          <w:rPr>
            <w:noProof/>
          </w:rPr>
          <w:t>1</w:t>
        </w:r>
        <w:r>
          <w:rPr>
            <w:noProof/>
          </w:rPr>
          <w:fldChar w:fldCharType="end"/>
        </w:r>
      </w:sdtContent>
    </w:sdt>
  </w:p>
  <w:p w14:paraId="1878E1FF" w14:textId="77777777" w:rsidR="000C69C4" w:rsidRDefault="000C69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2NzQwMzA0NbQ0NzZT0lEKTi0uzszPAykwqgUAIjKJsCwAAAA="/>
  </w:docVars>
  <w:rsids>
    <w:rsidRoot w:val="000C69C4"/>
    <w:rsid w:val="000355D9"/>
    <w:rsid w:val="00075CDF"/>
    <w:rsid w:val="000C69C4"/>
    <w:rsid w:val="003C029A"/>
    <w:rsid w:val="003D4BF3"/>
    <w:rsid w:val="004B754F"/>
    <w:rsid w:val="004D4E69"/>
    <w:rsid w:val="005277C6"/>
    <w:rsid w:val="005D3823"/>
    <w:rsid w:val="006A5380"/>
    <w:rsid w:val="007277F2"/>
    <w:rsid w:val="008538D3"/>
    <w:rsid w:val="008765E4"/>
    <w:rsid w:val="00897512"/>
    <w:rsid w:val="009B27A7"/>
    <w:rsid w:val="00FB5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CF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9C4"/>
  </w:style>
  <w:style w:type="paragraph" w:styleId="Footer">
    <w:name w:val="footer"/>
    <w:basedOn w:val="Normal"/>
    <w:link w:val="FooterChar"/>
    <w:uiPriority w:val="99"/>
    <w:unhideWhenUsed/>
    <w:rsid w:val="000C6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9C4"/>
  </w:style>
  <w:style w:type="character" w:styleId="Strong">
    <w:name w:val="Strong"/>
    <w:basedOn w:val="DefaultParagraphFont"/>
    <w:uiPriority w:val="22"/>
    <w:qFormat/>
    <w:rsid w:val="004D4E6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9C4"/>
  </w:style>
  <w:style w:type="paragraph" w:styleId="Footer">
    <w:name w:val="footer"/>
    <w:basedOn w:val="Normal"/>
    <w:link w:val="FooterChar"/>
    <w:uiPriority w:val="99"/>
    <w:unhideWhenUsed/>
    <w:rsid w:val="000C6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9C4"/>
  </w:style>
  <w:style w:type="character" w:styleId="Strong">
    <w:name w:val="Strong"/>
    <w:basedOn w:val="DefaultParagraphFont"/>
    <w:uiPriority w:val="22"/>
    <w:qFormat/>
    <w:rsid w:val="004D4E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6A80E-84EE-466E-AF7C-F2A109B59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221</Words>
  <Characters>1262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User</cp:lastModifiedBy>
  <cp:revision>3</cp:revision>
  <dcterms:created xsi:type="dcterms:W3CDTF">2019-05-26T20:37:00Z</dcterms:created>
  <dcterms:modified xsi:type="dcterms:W3CDTF">2019-05-27T02:48:00Z</dcterms:modified>
</cp:coreProperties>
</file>